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38" w:rsidRDefault="00601038"/>
    <w:p w:rsidR="00601038" w:rsidRDefault="00601038"/>
    <w:p w:rsidR="00601038" w:rsidRDefault="00601038"/>
    <w:tbl>
      <w:tblPr>
        <w:tblW w:w="9570" w:type="dxa"/>
        <w:tblLook w:val="04A0" w:firstRow="1" w:lastRow="0" w:firstColumn="1" w:lastColumn="0" w:noHBand="0" w:noVBand="1"/>
      </w:tblPr>
      <w:tblGrid>
        <w:gridCol w:w="4255"/>
        <w:gridCol w:w="1063"/>
        <w:gridCol w:w="1063"/>
        <w:gridCol w:w="1063"/>
        <w:gridCol w:w="1063"/>
        <w:gridCol w:w="1063"/>
      </w:tblGrid>
      <w:tr w:rsidR="00601038" w:rsidTr="00A35990">
        <w:trPr>
          <w:trHeight w:val="330"/>
        </w:trPr>
        <w:tc>
          <w:tcPr>
            <w:tcW w:w="95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38" w:rsidRPr="007408D8" w:rsidRDefault="00601038" w:rsidP="00584C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1038">
              <w:rPr>
                <w:b/>
                <w:bCs/>
                <w:color w:val="000000"/>
                <w:sz w:val="28"/>
                <w:szCs w:val="28"/>
              </w:rPr>
              <w:t>Сведения о</w:t>
            </w:r>
            <w:r w:rsidR="007408D8">
              <w:rPr>
                <w:b/>
                <w:bCs/>
                <w:color w:val="000000"/>
                <w:sz w:val="28"/>
                <w:szCs w:val="28"/>
              </w:rPr>
              <w:t>б</w:t>
            </w:r>
            <w:r w:rsidRPr="006010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охотничь</w:t>
            </w:r>
            <w:r w:rsidR="007408D8">
              <w:rPr>
                <w:b/>
                <w:bCs/>
                <w:color w:val="000000"/>
                <w:sz w:val="28"/>
                <w:szCs w:val="28"/>
              </w:rPr>
              <w:t>их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хозяйства</w:t>
            </w:r>
            <w:r w:rsidR="007044FB">
              <w:rPr>
                <w:b/>
                <w:bCs/>
                <w:color w:val="000000"/>
                <w:sz w:val="28"/>
                <w:szCs w:val="28"/>
              </w:rPr>
              <w:t>х</w:t>
            </w:r>
            <w:r w:rsidR="00584C2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8286F">
              <w:rPr>
                <w:b/>
                <w:bCs/>
                <w:color w:val="000000"/>
                <w:sz w:val="28"/>
                <w:szCs w:val="28"/>
              </w:rPr>
              <w:t>Свердловской области</w:t>
            </w:r>
          </w:p>
        </w:tc>
      </w:tr>
      <w:tr w:rsidR="00601038" w:rsidTr="00A35990">
        <w:trPr>
          <w:trHeight w:val="315"/>
        </w:trPr>
        <w:tc>
          <w:tcPr>
            <w:tcW w:w="95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038" w:rsidRDefault="00601038" w:rsidP="003822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990" w:rsidTr="00A35990">
        <w:trPr>
          <w:trHeight w:val="225"/>
        </w:trPr>
        <w:tc>
          <w:tcPr>
            <w:tcW w:w="4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038" w:rsidRDefault="00601038" w:rsidP="00382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038" w:rsidRDefault="00601038" w:rsidP="00382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038" w:rsidRDefault="00601038" w:rsidP="00382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038" w:rsidRDefault="00601038" w:rsidP="00382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038" w:rsidRDefault="00601038" w:rsidP="00382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038" w:rsidRDefault="00601038" w:rsidP="00382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932" w:rsidTr="00DE0027">
        <w:trPr>
          <w:trHeight w:val="360"/>
        </w:trPr>
        <w:tc>
          <w:tcPr>
            <w:tcW w:w="42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932" w:rsidRPr="007044FB" w:rsidRDefault="007A3932" w:rsidP="00382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44F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932" w:rsidRPr="00A35990" w:rsidRDefault="007A3932" w:rsidP="003E1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35990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A35990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932" w:rsidRPr="00A35990" w:rsidRDefault="007A3932" w:rsidP="003E1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35990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A35990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932" w:rsidRPr="00A35990" w:rsidRDefault="007A3932" w:rsidP="003E14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A35990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932" w:rsidRPr="00A35990" w:rsidRDefault="007A3932" w:rsidP="003E14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3932" w:rsidRPr="007A3932" w:rsidRDefault="007A3932" w:rsidP="007A393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en-US"/>
              </w:rPr>
              <w:t>22</w:t>
            </w:r>
            <w:r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7A3932" w:rsidTr="00DE0027">
        <w:trPr>
          <w:trHeight w:val="435"/>
        </w:trPr>
        <w:tc>
          <w:tcPr>
            <w:tcW w:w="42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32" w:rsidRPr="00A35990" w:rsidRDefault="007A3932" w:rsidP="00E4599A">
            <w:pPr>
              <w:jc w:val="both"/>
              <w:rPr>
                <w:sz w:val="22"/>
                <w:szCs w:val="22"/>
              </w:rPr>
            </w:pPr>
            <w:r w:rsidRPr="00A35990">
              <w:rPr>
                <w:sz w:val="22"/>
                <w:szCs w:val="22"/>
              </w:rPr>
              <w:t>Общая площадь закрепленных охотничьих угодий на конец года, тыс. га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32" w:rsidRPr="00A35990" w:rsidRDefault="007A3932" w:rsidP="003E1440">
            <w:pPr>
              <w:jc w:val="right"/>
              <w:rPr>
                <w:color w:val="000000"/>
                <w:sz w:val="22"/>
                <w:szCs w:val="22"/>
              </w:rPr>
            </w:pPr>
            <w:r w:rsidRPr="009B1637">
              <w:rPr>
                <w:sz w:val="22"/>
                <w:szCs w:val="22"/>
              </w:rPr>
              <w:t>11041</w:t>
            </w:r>
            <w:r>
              <w:rPr>
                <w:sz w:val="22"/>
                <w:szCs w:val="22"/>
              </w:rPr>
              <w:t>,</w:t>
            </w:r>
            <w:r w:rsidRPr="009B1637">
              <w:rPr>
                <w:sz w:val="22"/>
                <w:szCs w:val="22"/>
              </w:rPr>
              <w:t>4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932" w:rsidRPr="00A35990" w:rsidRDefault="007A3932" w:rsidP="003E1440">
            <w:pPr>
              <w:jc w:val="right"/>
              <w:rPr>
                <w:sz w:val="22"/>
                <w:szCs w:val="22"/>
              </w:rPr>
            </w:pPr>
            <w:r w:rsidRPr="00A35990">
              <w:rPr>
                <w:sz w:val="22"/>
                <w:szCs w:val="22"/>
              </w:rPr>
              <w:t>10808,7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932" w:rsidRPr="00A35990" w:rsidRDefault="007A3932" w:rsidP="003E14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10514,2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932" w:rsidRPr="00A35990" w:rsidRDefault="007A3932" w:rsidP="003E14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10186,2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3932" w:rsidRPr="00301AF1" w:rsidRDefault="00301AF1" w:rsidP="008935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10064</w:t>
            </w:r>
            <w:r>
              <w:rPr>
                <w:sz w:val="22"/>
                <w:szCs w:val="22"/>
              </w:rPr>
              <w:t>,9</w:t>
            </w:r>
          </w:p>
        </w:tc>
      </w:tr>
      <w:tr w:rsidR="0063580E" w:rsidTr="0063580E">
        <w:trPr>
          <w:trHeight w:val="435"/>
        </w:trPr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0E" w:rsidRPr="00A35990" w:rsidRDefault="0063580E" w:rsidP="00E459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численность работников списочного состава (без внешних совместителей), 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0E" w:rsidRPr="009B1637" w:rsidRDefault="001851CF" w:rsidP="003E14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0E" w:rsidRPr="00A35990" w:rsidRDefault="001851CF" w:rsidP="003E14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0E" w:rsidRDefault="001851CF" w:rsidP="003E14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0E" w:rsidRDefault="001851CF" w:rsidP="003E14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3580E" w:rsidRPr="0063580E" w:rsidRDefault="001851CF" w:rsidP="008935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</w:p>
        </w:tc>
      </w:tr>
      <w:tr w:rsidR="007A3932" w:rsidTr="00A35990">
        <w:trPr>
          <w:trHeight w:val="435"/>
        </w:trPr>
        <w:tc>
          <w:tcPr>
            <w:tcW w:w="42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32" w:rsidRPr="00A35990" w:rsidRDefault="007A3932" w:rsidP="00E4599A">
            <w:pPr>
              <w:jc w:val="both"/>
              <w:rPr>
                <w:sz w:val="22"/>
                <w:szCs w:val="22"/>
              </w:rPr>
            </w:pPr>
            <w:r w:rsidRPr="00A35990">
              <w:rPr>
                <w:sz w:val="22"/>
                <w:szCs w:val="22"/>
              </w:rPr>
              <w:t>Общие затраты на ведение охотничьих хозяйств, 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932" w:rsidRPr="00A35990" w:rsidRDefault="007A3932" w:rsidP="003E1440">
            <w:pPr>
              <w:ind w:right="22"/>
              <w:jc w:val="right"/>
              <w:rPr>
                <w:sz w:val="22"/>
                <w:szCs w:val="22"/>
              </w:rPr>
            </w:pPr>
            <w:r w:rsidRPr="00A35990">
              <w:rPr>
                <w:sz w:val="22"/>
                <w:szCs w:val="22"/>
              </w:rPr>
              <w:t>340934</w:t>
            </w:r>
            <w:r w:rsidRPr="00A35990">
              <w:rPr>
                <w:sz w:val="22"/>
                <w:szCs w:val="22"/>
                <w:lang w:val="en-US"/>
              </w:rPr>
              <w:t>,</w:t>
            </w:r>
            <w:r w:rsidRPr="00A35990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932" w:rsidRPr="00A35990" w:rsidRDefault="007A3932" w:rsidP="003E1440">
            <w:pPr>
              <w:ind w:right="22"/>
              <w:jc w:val="right"/>
              <w:rPr>
                <w:sz w:val="22"/>
                <w:szCs w:val="22"/>
              </w:rPr>
            </w:pPr>
            <w:r w:rsidRPr="00A35990">
              <w:rPr>
                <w:sz w:val="22"/>
                <w:szCs w:val="22"/>
              </w:rPr>
              <w:t>310430,0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932" w:rsidRPr="00A35990" w:rsidRDefault="007A3932" w:rsidP="003E1440">
            <w:pPr>
              <w:ind w:right="2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319425,1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932" w:rsidRPr="00A35990" w:rsidRDefault="007A3932" w:rsidP="003E1440">
            <w:pPr>
              <w:ind w:right="2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334037,3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3932" w:rsidRPr="00A35990" w:rsidRDefault="00301AF1" w:rsidP="008935E3">
            <w:pPr>
              <w:ind w:right="2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379410,3</w:t>
            </w:r>
          </w:p>
        </w:tc>
      </w:tr>
      <w:tr w:rsidR="007A3932" w:rsidTr="00DE0027">
        <w:trPr>
          <w:trHeight w:val="601"/>
        </w:trPr>
        <w:tc>
          <w:tcPr>
            <w:tcW w:w="42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32" w:rsidRPr="00A35990" w:rsidRDefault="007A3932" w:rsidP="00E4599A">
            <w:pPr>
              <w:jc w:val="both"/>
              <w:rPr>
                <w:sz w:val="22"/>
                <w:szCs w:val="22"/>
              </w:rPr>
            </w:pPr>
            <w:r w:rsidRPr="00A35990">
              <w:rPr>
                <w:sz w:val="22"/>
                <w:szCs w:val="22"/>
              </w:rPr>
              <w:t>Мероприятия по сохранению охотничьих ресурсов и среды их обитания, 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32" w:rsidRPr="00A35990" w:rsidRDefault="007A3932" w:rsidP="003E1440">
            <w:pPr>
              <w:jc w:val="right"/>
              <w:rPr>
                <w:color w:val="000000"/>
                <w:sz w:val="22"/>
                <w:szCs w:val="22"/>
              </w:rPr>
            </w:pPr>
            <w:r w:rsidRPr="00A35990">
              <w:rPr>
                <w:sz w:val="22"/>
                <w:szCs w:val="22"/>
                <w:lang w:val="en-US"/>
              </w:rPr>
              <w:t>51314,2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932" w:rsidRPr="00A35990" w:rsidRDefault="007A3932" w:rsidP="003E1440">
            <w:pPr>
              <w:jc w:val="right"/>
              <w:rPr>
                <w:sz w:val="22"/>
                <w:szCs w:val="22"/>
              </w:rPr>
            </w:pPr>
            <w:r w:rsidRPr="00A35990">
              <w:rPr>
                <w:sz w:val="22"/>
                <w:szCs w:val="22"/>
              </w:rPr>
              <w:t>41861,4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932" w:rsidRPr="00A35990" w:rsidRDefault="007A3932" w:rsidP="003E14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46054,3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932" w:rsidRPr="00A35990" w:rsidRDefault="007A3932" w:rsidP="003E14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68262,7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A3932" w:rsidRPr="00A35990" w:rsidRDefault="0063580E" w:rsidP="008935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301AF1">
              <w:rPr>
                <w:sz w:val="22"/>
                <w:szCs w:val="22"/>
              </w:rPr>
              <w:t>399,1</w:t>
            </w:r>
          </w:p>
        </w:tc>
      </w:tr>
      <w:tr w:rsidR="007A3932" w:rsidTr="00A35990">
        <w:trPr>
          <w:trHeight w:val="425"/>
        </w:trPr>
        <w:tc>
          <w:tcPr>
            <w:tcW w:w="4255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32" w:rsidRPr="00A35990" w:rsidRDefault="007A3932" w:rsidP="00E4599A">
            <w:pPr>
              <w:jc w:val="both"/>
              <w:rPr>
                <w:sz w:val="22"/>
                <w:szCs w:val="22"/>
              </w:rPr>
            </w:pPr>
            <w:r w:rsidRPr="00A35990">
              <w:rPr>
                <w:sz w:val="22"/>
                <w:szCs w:val="22"/>
              </w:rPr>
              <w:t>из них:</w:t>
            </w:r>
          </w:p>
          <w:p w:rsidR="007A3932" w:rsidRPr="00A35990" w:rsidRDefault="007A3932" w:rsidP="0038223A">
            <w:pPr>
              <w:ind w:left="142" w:hanging="142"/>
              <w:jc w:val="both"/>
              <w:rPr>
                <w:sz w:val="22"/>
                <w:szCs w:val="22"/>
              </w:rPr>
            </w:pPr>
            <w:r w:rsidRPr="00A35990">
              <w:rPr>
                <w:sz w:val="22"/>
                <w:szCs w:val="22"/>
              </w:rPr>
              <w:t>биотехнические мероприятия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32" w:rsidRPr="00A35990" w:rsidRDefault="007A3932" w:rsidP="003E1440">
            <w:pPr>
              <w:ind w:right="22"/>
              <w:jc w:val="right"/>
              <w:rPr>
                <w:sz w:val="22"/>
                <w:szCs w:val="22"/>
              </w:rPr>
            </w:pPr>
            <w:r w:rsidRPr="00A35990">
              <w:rPr>
                <w:sz w:val="22"/>
                <w:szCs w:val="22"/>
                <w:lang w:val="en-US"/>
              </w:rPr>
              <w:t>35629,3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932" w:rsidRPr="00A35990" w:rsidRDefault="007A3932" w:rsidP="003E1440">
            <w:pPr>
              <w:ind w:right="22"/>
              <w:jc w:val="right"/>
              <w:rPr>
                <w:sz w:val="22"/>
                <w:szCs w:val="22"/>
                <w:lang w:val="en-US"/>
              </w:rPr>
            </w:pPr>
            <w:r w:rsidRPr="00A35990">
              <w:rPr>
                <w:sz w:val="22"/>
                <w:szCs w:val="22"/>
              </w:rPr>
              <w:t>26679,8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932" w:rsidRPr="00A35990" w:rsidRDefault="007A3932" w:rsidP="003E1440">
            <w:pPr>
              <w:ind w:right="2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30673,2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932" w:rsidRPr="00A35990" w:rsidRDefault="007A3932" w:rsidP="003E1440">
            <w:pPr>
              <w:ind w:right="2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50703,2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7A3932" w:rsidRPr="00A35990" w:rsidRDefault="00301AF1" w:rsidP="008935E3">
            <w:pPr>
              <w:ind w:right="2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51024,7</w:t>
            </w:r>
          </w:p>
        </w:tc>
      </w:tr>
    </w:tbl>
    <w:p w:rsidR="00601038" w:rsidRDefault="00601038">
      <w:pPr>
        <w:rPr>
          <w:lang w:val="en-US"/>
        </w:rPr>
      </w:pPr>
      <w:bookmarkStart w:id="0" w:name="_GoBack"/>
      <w:bookmarkEnd w:id="0"/>
    </w:p>
    <w:sectPr w:rsidR="0060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81"/>
    <w:rsid w:val="000D54AB"/>
    <w:rsid w:val="001048E4"/>
    <w:rsid w:val="001851CF"/>
    <w:rsid w:val="00301AF1"/>
    <w:rsid w:val="0032042F"/>
    <w:rsid w:val="003D1F64"/>
    <w:rsid w:val="00436388"/>
    <w:rsid w:val="004B1B45"/>
    <w:rsid w:val="004D329E"/>
    <w:rsid w:val="00584C24"/>
    <w:rsid w:val="005E7211"/>
    <w:rsid w:val="00601038"/>
    <w:rsid w:val="0063580E"/>
    <w:rsid w:val="007044FB"/>
    <w:rsid w:val="007408D8"/>
    <w:rsid w:val="0078286F"/>
    <w:rsid w:val="007A3932"/>
    <w:rsid w:val="008450D1"/>
    <w:rsid w:val="008935E3"/>
    <w:rsid w:val="00941CC4"/>
    <w:rsid w:val="009B1637"/>
    <w:rsid w:val="00A35990"/>
    <w:rsid w:val="00A62A81"/>
    <w:rsid w:val="00D66A4C"/>
    <w:rsid w:val="00DE0027"/>
    <w:rsid w:val="00E4599A"/>
    <w:rsid w:val="00E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044FB"/>
    <w:pPr>
      <w:snapToGrid w:val="0"/>
    </w:pPr>
    <w:rPr>
      <w:rFonts w:ascii="Arial" w:hAnsi="Arial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7044F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7044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044FB"/>
    <w:pPr>
      <w:snapToGrid w:val="0"/>
    </w:pPr>
    <w:rPr>
      <w:rFonts w:ascii="Arial" w:hAnsi="Arial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7044F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704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Шельпякова Виктория Александровна</dc:creator>
  <cp:lastModifiedBy>Ческидова Вера Михайловна</cp:lastModifiedBy>
  <cp:revision>4</cp:revision>
  <cp:lastPrinted>2023-05-17T06:40:00Z</cp:lastPrinted>
  <dcterms:created xsi:type="dcterms:W3CDTF">2023-05-17T06:18:00Z</dcterms:created>
  <dcterms:modified xsi:type="dcterms:W3CDTF">2023-05-17T07:51:00Z</dcterms:modified>
</cp:coreProperties>
</file>